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Naftos produktų talpos valymo būdas, kai valantysis agentas yra skystas anglies dioksidas, kurį iš rezervuaro paduoda į šildytuvą, pašildo, išgarina ir garus nukreipia į apatinę valomos talpos dalį. Sunkesnės už naftos produktų garų ir oro mišinį anglies dioksido dujos kyla į viršų ir šį mišinį per viršuje esančią angą savaime palaipsniui išstumia į atmosferą.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