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plastic metal working. The object of the present invention is to increase a technical possibilities.
The device comprises a body (1), a template for bending with a ellipse-fluted section (2) put down on a gear axes (3), a grip vice (4) and an insert with a grooving fluted section (7) in a pressure slide (5). Prism-shaped plates (8) placed on the both side of the pressure slide (5) and connected to the body (1) through a insert (9) by screws (10) is assigned for an adjustment of frictional force between the pressure slide (5) and the body (1). Rolls (12) mounted in a clamp (13) are provided between a support plate (11) fixed to the body (1) and a bottom of the pressure slide (6). For pressing a tube (14) there are a pressure holder (15). A support roll (16) is assigned to compensate a reactive force pushing out the tube from the grooving fluted section (7) and to hold the tube.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