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for a convenient process for preparing N,O-diacidylated derivatives of beta-serine containing various acylic `group`s. In the formic acid-hydrogen fluoride system the N    O migration of acylic `group` of N-acidylated derivatives of beta-serine is accompanied by N-formylation. Thus, by treating the N-acyl-threo- and erythro-DL-beta-phenylserine ethyl esters with 1,5 % hydrogen fluoride solution in formic acid new N-formyl-O-acyl-threo-  and erythro-DL-beta-phenylserine ethyl esters were obtained in good yields.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