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A rim for fixing plate, of distinctive marks of cars relates to vehicle devices and can be used for fixing a state number of cars. A rim relates a back plate (1) and a front band (2), which correspond with a mentioned plate, which are connected by top line with a hinge - shaped joint and by lower line with fastener elements, which are covered on band in a work position. A rim is made from polypropylene by moulding method and one- piece with elastic strip (3), which correspond hinge - shaped joint and with fastener hooks (4). Fixers (9) are made in an end wall for fixing of a table at a back plate (1).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