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process for the production of high strength gypsum binder using orthophosphoric acid waste, sulfur sludge and zeolite waste. More than twice the strength of gypsum stone specimens can be obtained by applying the present invention. In this invention, zeolite waste was used as an acid impurity absorber, and calcium oxide (calcium oxide reacts with acidic impurities to form water insoluble compounds) was used in the analogous invention. The experiments were carried out using milled to cement fines sulfur sludge as an activator and as an additive in gypsum binders to increase strength.</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